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143E" w14:textId="77777777" w:rsidR="00B62911" w:rsidRDefault="00000000">
      <w:pPr>
        <w:pStyle w:val="Default"/>
        <w:spacing w:before="0" w:line="240" w:lineRule="auto"/>
        <w:jc w:val="center"/>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PROFESSIONAL WORK EXPERIENCE</w:t>
      </w:r>
    </w:p>
    <w:p w14:paraId="6DAB49B7" w14:textId="77777777" w:rsidR="00B62911" w:rsidRDefault="00000000">
      <w:pPr>
        <w:pStyle w:val="Default"/>
        <w:spacing w:before="0" w:line="240" w:lineRule="auto"/>
        <w:jc w:val="center"/>
        <w:rPr>
          <w:rFonts w:ascii="Times New Roman" w:eastAsia="Times New Roman" w:hAnsi="Times New Roman" w:cs="Times New Roman"/>
          <w:b/>
          <w:bCs/>
          <w:sz w:val="30"/>
          <w:szCs w:val="30"/>
        </w:rPr>
      </w:pPr>
      <w:r>
        <w:rPr>
          <w:rFonts w:ascii="Times New Roman" w:hAnsi="Times New Roman"/>
          <w:b/>
          <w:bCs/>
          <w:sz w:val="30"/>
          <w:szCs w:val="30"/>
        </w:rPr>
        <w:t>ALIREZA DABIRI</w:t>
      </w:r>
    </w:p>
    <w:p w14:paraId="34D4104E" w14:textId="3516F103" w:rsidR="00E227B5" w:rsidRP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p>
    <w:p w14:paraId="4682480B" w14:textId="77777777" w:rsidR="00E227B5" w:rsidRP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 xml:space="preserve">7/2022 - Present - </w:t>
      </w:r>
      <w:proofErr w:type="spellStart"/>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InfoSys</w:t>
      </w:r>
      <w:proofErr w:type="spellEnd"/>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 xml:space="preserve"> Global, Limited – Richardson, TX</w:t>
      </w:r>
    </w:p>
    <w:p w14:paraId="0F12A152" w14:textId="77777777" w:rsidR="00E227B5" w:rsidRPr="00E227B5" w:rsidRDefault="00E227B5" w:rsidP="00E227B5">
      <w:pPr>
        <w:pBdr>
          <w:top w:val="nil"/>
          <w:left w:val="nil"/>
          <w:bottom w:val="nil"/>
          <w:right w:val="nil"/>
          <w:between w:val="nil"/>
          <w:bar w:val="nil"/>
        </w:pBdr>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 xml:space="preserve">Software Engineer II. </w:t>
      </w:r>
    </w:p>
    <w:p w14:paraId="58C379AA" w14:textId="77777777" w:rsidR="00E227B5" w:rsidRPr="00E227B5" w:rsidRDefault="00E227B5" w:rsidP="00E227B5">
      <w:pPr>
        <w:pBdr>
          <w:top w:val="nil"/>
          <w:left w:val="nil"/>
          <w:bottom w:val="nil"/>
          <w:right w:val="nil"/>
          <w:between w:val="nil"/>
          <w:bar w:val="nil"/>
        </w:pBdr>
        <w:ind w:left="720"/>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 xml:space="preserve">Projects: </w:t>
      </w:r>
    </w:p>
    <w:p w14:paraId="5E1F5568" w14:textId="77777777" w:rsidR="00E227B5" w:rsidRPr="00E227B5" w:rsidRDefault="00E227B5" w:rsidP="00E227B5">
      <w:pPr>
        <w:numPr>
          <w:ilvl w:val="0"/>
          <w:numId w:val="1"/>
        </w:numPr>
        <w:pBdr>
          <w:top w:val="nil"/>
          <w:left w:val="nil"/>
          <w:bottom w:val="nil"/>
          <w:right w:val="nil"/>
          <w:between w:val="nil"/>
          <w:bar w:val="nil"/>
        </w:pBdr>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t xml:space="preserve">Aetna/CVS Health – </w:t>
      </w:r>
      <w:r w:rsidRPr="00E227B5">
        <w:rPr>
          <w:rFonts w:eastAsia="Times New Roman"/>
          <w:color w:val="000000"/>
          <w:sz w:val="28"/>
          <w:szCs w:val="28"/>
          <w:u w:color="000000"/>
          <w:bdr w:val="nil"/>
          <w:shd w:val="clear" w:color="auto" w:fill="FFFFFF"/>
          <w14:textOutline w14:w="12700" w14:cap="flat" w14:cmpd="sng" w14:algn="ctr">
            <w14:noFill/>
            <w14:prstDash w14:val="solid"/>
            <w14:miter w14:lim="400000"/>
          </w14:textOutline>
        </w:rPr>
        <w:t xml:space="preserve">Working on Operational Reporting System (ORS) on modification, design, coding of various programs for health insurance reporting system for users and providers using </w:t>
      </w: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COBOL, CICS, DB2, TSO/ISPF, JCL, VSAM, IBM utilities, </w:t>
      </w:r>
      <w:proofErr w:type="spellStart"/>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Endevor</w:t>
      </w:r>
      <w:proofErr w:type="spellEnd"/>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Agile methodology CA7 tools.</w:t>
      </w:r>
    </w:p>
    <w:p w14:paraId="731C7123" w14:textId="77777777" w:rsidR="00E227B5" w:rsidRPr="00E227B5" w:rsidRDefault="00E227B5" w:rsidP="00E227B5">
      <w:pPr>
        <w:numPr>
          <w:ilvl w:val="0"/>
          <w:numId w:val="1"/>
        </w:num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Bank of America</w:t>
      </w: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 – worked on a 13-month project in Customer Notification Engine (CNE) using  </w:t>
      </w: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 xml:space="preserve"> </w:t>
      </w:r>
      <w:bookmarkStart w:id="0" w:name="_Hlk159531003"/>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COBOL, CICS, DB2, TSO/ISPF, JCL, VSAM, IBM utilities, </w:t>
      </w:r>
      <w:proofErr w:type="spellStart"/>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Endevor</w:t>
      </w:r>
      <w:proofErr w:type="spellEnd"/>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 Agile methodology CA7 tools. </w:t>
      </w:r>
      <w:bookmarkEnd w:id="0"/>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Work involved ETL (Extract Transform Load) to extract/unload data from DB2 tables, select certain field/columns into flat files, add relevant information to records and send to third party vendor(s) to send to customers’ smart phones/emails. </w:t>
      </w:r>
    </w:p>
    <w:p w14:paraId="06EF37A8" w14:textId="528B9BAE" w:rsidR="00E227B5" w:rsidRP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p>
    <w:p w14:paraId="2236C99A" w14:textId="77777777" w:rsidR="00E227B5" w:rsidRP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10/2021 - 7/2022 - NR Consulting Service - Raleigh, NC</w:t>
      </w:r>
    </w:p>
    <w:p w14:paraId="2AE0DACF" w14:textId="77777777" w:rsidR="00E227B5" w:rsidRPr="00E227B5" w:rsidRDefault="00E227B5" w:rsidP="00E227B5">
      <w:pPr>
        <w:pBdr>
          <w:top w:val="nil"/>
          <w:left w:val="nil"/>
          <w:bottom w:val="nil"/>
          <w:right w:val="nil"/>
          <w:between w:val="nil"/>
          <w:bar w:val="nil"/>
        </w:pBdr>
        <w:rPr>
          <w:rFonts w:cs="Arial Unicode M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 xml:space="preserve">Senior Technical Consultant. </w:t>
      </w: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Worked at North Carolina Department of Transportation/DMV in maintaining SADLS (State Automated </w:t>
      </w:r>
      <w:proofErr w:type="spellStart"/>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Drivers</w:t>
      </w:r>
      <w:proofErr w:type="spellEnd"/>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 License System) in streamlining/enhancement to web-CICS-web message queueing (MQ) for </w:t>
      </w:r>
      <w:proofErr w:type="spellStart"/>
      <w:proofErr w:type="gramStart"/>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drivers</w:t>
      </w:r>
      <w:proofErr w:type="spellEnd"/>
      <w:proofErr w:type="gramEnd"/>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 license applications. Writing/modifying programs using COBOL, CICS, DB2, TSO/ISPF, JCL, VSAM, ENDEVOR for Department of Motor Vehicles. Work involved modifying/creating programs to conform to newly enacted laws/regulations, sending customers emails, notification of driving license status and other related Department of Motor </w:t>
      </w:r>
    </w:p>
    <w:p w14:paraId="0F370414" w14:textId="77777777" w:rsidR="00E227B5" w:rsidRPr="00E227B5" w:rsidRDefault="00E227B5" w:rsidP="00E227B5">
      <w:pPr>
        <w:pBdr>
          <w:top w:val="nil"/>
          <w:left w:val="nil"/>
          <w:bottom w:val="nil"/>
          <w:right w:val="nil"/>
          <w:between w:val="nil"/>
          <w:bar w:val="nil"/>
        </w:pBdr>
        <w:rPr>
          <w:rFonts w:cs="Arial Unicode M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Vehicle information.  </w:t>
      </w:r>
    </w:p>
    <w:p w14:paraId="5285C0A4" w14:textId="77777777" w:rsidR="00E227B5" w:rsidRPr="00E227B5" w:rsidRDefault="00E227B5" w:rsidP="00E227B5">
      <w:pPr>
        <w:pBdr>
          <w:top w:val="nil"/>
          <w:left w:val="nil"/>
          <w:bottom w:val="nil"/>
          <w:right w:val="nil"/>
          <w:between w:val="nil"/>
          <w:bar w:val="nil"/>
        </w:pBdr>
        <w:rPr>
          <w:rFonts w:eastAsia="Times New Roman"/>
          <w:color w:val="000000"/>
          <w:sz w:val="28"/>
          <w:szCs w:val="28"/>
          <w:u w:color="000000"/>
          <w:bdr w:val="nil"/>
          <w:shd w:val="clear" w:color="auto" w:fill="FFFFFF"/>
          <w14:textOutline w14:w="12700" w14:cap="flat" w14:cmpd="sng" w14:algn="ctr">
            <w14:noFill/>
            <w14:prstDash w14:val="solid"/>
            <w14:miter w14:lim="400000"/>
          </w14:textOutline>
        </w:rPr>
      </w:pPr>
    </w:p>
    <w:p w14:paraId="703C2DB7" w14:textId="77777777" w:rsidR="00E227B5" w:rsidRPr="00E227B5" w:rsidRDefault="00E227B5" w:rsidP="00E227B5">
      <w:pPr>
        <w:pBdr>
          <w:top w:val="nil"/>
          <w:left w:val="nil"/>
          <w:bottom w:val="nil"/>
          <w:right w:val="nil"/>
          <w:between w:val="nil"/>
          <w:bar w:val="nil"/>
        </w:pBdr>
        <w:rPr>
          <w:rFonts w:eastAsia="Times New Roman"/>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 xml:space="preserve">11/2018 - 8/2021 Freelance system development </w:t>
      </w: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 </w:t>
      </w:r>
    </w:p>
    <w:p w14:paraId="4FB2B306" w14:textId="77777777" w:rsidR="00E227B5" w:rsidRP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Converting a point-of-sales/inventory control system from MS-BASIC/MS-DB into Microfocus COBOL/CICS/DBX. Work involved converting an inventory control and point of sales system from Microsoft Basic and Access database to Microfocus COBOL CICS and DBX (clone of DB2). </w:t>
      </w:r>
    </w:p>
    <w:p w14:paraId="158ADC9A" w14:textId="77777777" w:rsid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p>
    <w:p w14:paraId="47525A8A" w14:textId="77777777" w:rsid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p>
    <w:p w14:paraId="6190821F" w14:textId="77777777" w:rsid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p>
    <w:p w14:paraId="5265443A" w14:textId="77777777" w:rsidR="00E227B5" w:rsidRP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p>
    <w:p w14:paraId="0B3DB73F" w14:textId="77777777" w:rsidR="00E227B5" w:rsidRP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lastRenderedPageBreak/>
        <w:t>02/2001 - 11/2018 - WV State Government, Charleston, WV</w:t>
      </w:r>
    </w:p>
    <w:p w14:paraId="59ABA14F" w14:textId="77777777" w:rsidR="00E227B5" w:rsidRP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 xml:space="preserve">Programmer/Analyst IV. </w:t>
      </w:r>
    </w:p>
    <w:p w14:paraId="28584119" w14:textId="77777777" w:rsidR="00E227B5" w:rsidRPr="00E227B5" w:rsidRDefault="00E227B5" w:rsidP="00E227B5">
      <w:pPr>
        <w:pBdr>
          <w:top w:val="nil"/>
          <w:left w:val="nil"/>
          <w:bottom w:val="nil"/>
          <w:right w:val="nil"/>
          <w:between w:val="nil"/>
          <w:bar w:val="nil"/>
        </w:pBdr>
        <w:rPr>
          <w:rFonts w:eastAsia="Times New Roman"/>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Work involved projects in several state government agencies including Department of Military Affairs and Public Safety, Department of Health, Department of Tax and Revenue, Department of Education, Department of Highways. Work involved using COBOL, CICS, DB2, VSAM, JCL, TSO/ISPF, IBM Utilities, PL-SQL. Worked on maintaining existing programs and writing new ones.</w:t>
      </w:r>
    </w:p>
    <w:p w14:paraId="5CC6170D" w14:textId="77777777" w:rsidR="00E227B5" w:rsidRP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p>
    <w:p w14:paraId="366F25B0" w14:textId="77777777" w:rsidR="00E227B5" w:rsidRP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9/2000 - 2/2001 - FBI Fingerprint Center - Clarksburg, WV</w:t>
      </w:r>
    </w:p>
    <w:p w14:paraId="6105B437" w14:textId="77777777" w:rsidR="00E227B5" w:rsidRPr="00E227B5" w:rsidRDefault="00E227B5" w:rsidP="00E227B5">
      <w:pPr>
        <w:pBdr>
          <w:top w:val="nil"/>
          <w:left w:val="nil"/>
          <w:bottom w:val="nil"/>
          <w:right w:val="nil"/>
          <w:between w:val="nil"/>
          <w:bar w:val="nil"/>
        </w:pBdr>
        <w:rPr>
          <w:rFonts w:eastAsia="Times New Roman"/>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 xml:space="preserve">Senior Technical Consultant. </w:t>
      </w: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Worked at FBI Fingerprint Center in developing/modifying programs using COBOL, CICS, DB2, JCL, TSO/ISPF to maintain fingerprint minutiae available for law enforcement agencies throughout U.S. Providing fingerprint information in the form of minutiae to law enforcement agencies. </w:t>
      </w:r>
    </w:p>
    <w:p w14:paraId="32DF95AC" w14:textId="77777777" w:rsidR="00E227B5" w:rsidRPr="00E227B5" w:rsidRDefault="00E227B5" w:rsidP="00E227B5">
      <w:pPr>
        <w:pBdr>
          <w:top w:val="nil"/>
          <w:left w:val="nil"/>
          <w:bottom w:val="nil"/>
          <w:right w:val="nil"/>
          <w:between w:val="nil"/>
          <w:bar w:val="nil"/>
        </w:pBdr>
        <w:rPr>
          <w:rFonts w:eastAsia="Times New Roman"/>
          <w:color w:val="000000"/>
          <w:sz w:val="28"/>
          <w:szCs w:val="28"/>
          <w:u w:color="000000"/>
          <w:bdr w:val="nil"/>
          <w:shd w:val="clear" w:color="auto" w:fill="FFFFFF"/>
          <w14:textOutline w14:w="12700" w14:cap="flat" w14:cmpd="sng" w14:algn="ctr">
            <w14:noFill/>
            <w14:prstDash w14:val="solid"/>
            <w14:miter w14:lim="400000"/>
          </w14:textOutline>
        </w:rPr>
      </w:pPr>
    </w:p>
    <w:p w14:paraId="467DAC58" w14:textId="77777777" w:rsidR="00E227B5" w:rsidRP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8/1990 - 9/2000 - Continuity Solutions, Inc. - Powell, OH</w:t>
      </w:r>
    </w:p>
    <w:p w14:paraId="5E498309" w14:textId="77777777" w:rsidR="00E227B5" w:rsidRP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 xml:space="preserve">Senior Technical Consultant. </w:t>
      </w: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Work involved projects in several companies including IBM in Lexington, KY, Cincinnati Bell Information Systems in Cincinnati, OH, US Shoe Corp. in Cincinnati, OH, Ohio Department of Health and Limited, Inc. </w:t>
      </w:r>
      <w:r w:rsidRPr="00E227B5">
        <w:rPr>
          <w:rFonts w:cs="Arial Unicode MS"/>
          <w:b/>
          <w:bCs/>
          <w:color w:val="000000"/>
          <w:sz w:val="32"/>
          <w:szCs w:val="32"/>
          <w:u w:color="000000"/>
          <w:bdr w:val="nil"/>
          <w:shd w:val="clear" w:color="auto" w:fill="FFFFFF"/>
          <w14:textOutline w14:w="12700" w14:cap="flat" w14:cmpd="sng" w14:algn="ctr">
            <w14:noFill/>
            <w14:prstDash w14:val="solid"/>
            <w14:miter w14:lim="400000"/>
          </w14:textOutline>
        </w:rPr>
        <w:t>as follows:</w:t>
      </w:r>
    </w:p>
    <w:p w14:paraId="4534CCA8" w14:textId="77777777" w:rsidR="00E227B5" w:rsidRPr="00E227B5" w:rsidRDefault="00E227B5" w:rsidP="00E227B5">
      <w:pPr>
        <w:pBdr>
          <w:top w:val="nil"/>
          <w:left w:val="nil"/>
          <w:bottom w:val="nil"/>
          <w:right w:val="nil"/>
          <w:between w:val="nil"/>
          <w:bar w:val="nil"/>
        </w:pBdr>
        <w:rPr>
          <w:rFonts w:eastAsia="Times New Roman"/>
          <w:b/>
          <w:bCs/>
          <w:color w:val="000000"/>
          <w:sz w:val="28"/>
          <w:szCs w:val="28"/>
          <w:u w:color="000000"/>
          <w:bdr w:val="nil"/>
          <w:shd w:val="clear" w:color="auto" w:fill="FFFFFF"/>
          <w14:textOutline w14:w="12700" w14:cap="flat" w14:cmpd="sng" w14:algn="ctr">
            <w14:noFill/>
            <w14:prstDash w14:val="solid"/>
            <w14:miter w14:lim="400000"/>
          </w14:textOutline>
        </w:rPr>
      </w:pPr>
    </w:p>
    <w:p w14:paraId="159C2173" w14:textId="77777777" w:rsidR="00E227B5" w:rsidRPr="00E227B5" w:rsidRDefault="00E227B5" w:rsidP="00E227B5">
      <w:pPr>
        <w:pBdr>
          <w:top w:val="nil"/>
          <w:left w:val="nil"/>
          <w:bottom w:val="nil"/>
          <w:right w:val="nil"/>
          <w:between w:val="nil"/>
          <w:bar w:val="nil"/>
        </w:pBdr>
        <w:rPr>
          <w:rFonts w:cs="Arial Unicode M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 xml:space="preserve">Limited, Inc. - Columbus, Ohio - </w:t>
      </w: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10/1999 - 9/2000. Worked on retail system for clothing and store inventory using COBOL, CICS, DB2, VSAM, IMS-DB/DC, IDMS, JCL, EDI, TSO/ISPF. Work involved programming inventory control at corporate, import volumes, store inventory volumes, process control and other related retail systems. </w:t>
      </w:r>
    </w:p>
    <w:p w14:paraId="21BBF925" w14:textId="77777777" w:rsidR="00E227B5" w:rsidRPr="00E227B5" w:rsidRDefault="00E227B5" w:rsidP="00E227B5">
      <w:pPr>
        <w:pBdr>
          <w:top w:val="nil"/>
          <w:left w:val="nil"/>
          <w:bottom w:val="nil"/>
          <w:right w:val="nil"/>
          <w:between w:val="nil"/>
          <w:bar w:val="nil"/>
        </w:pBdr>
        <w:rPr>
          <w:rFonts w:eastAsia="Times New Roman"/>
          <w:color w:val="000000"/>
          <w:sz w:val="28"/>
          <w:szCs w:val="28"/>
          <w:u w:color="000000"/>
          <w:bdr w:val="nil"/>
          <w:shd w:val="clear" w:color="auto" w:fill="FFFFFF"/>
          <w14:textOutline w14:w="12700" w14:cap="flat" w14:cmpd="sng" w14:algn="ctr">
            <w14:noFill/>
            <w14:prstDash w14:val="solid"/>
            <w14:miter w14:lim="400000"/>
          </w14:textOutline>
        </w:rPr>
      </w:pPr>
    </w:p>
    <w:p w14:paraId="4351B50B" w14:textId="77777777" w:rsidR="00E227B5" w:rsidRPr="00E227B5" w:rsidRDefault="00E227B5" w:rsidP="00E227B5">
      <w:pPr>
        <w:pBdr>
          <w:top w:val="nil"/>
          <w:left w:val="nil"/>
          <w:bottom w:val="nil"/>
          <w:right w:val="nil"/>
          <w:between w:val="nil"/>
          <w:bar w:val="nil"/>
        </w:pBdr>
        <w:rPr>
          <w:rFonts w:eastAsia="Times New Roman"/>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Ohio Department of Health</w:t>
      </w: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 - 7/1996 - 9/1999. Worked on Medicare/Medicaid MMIS (Medicare/Medicaid Information System) in developing/modifying programs to comply with federal/state regulation changes using COBOL, CICS, DB2, VSAM, IMS-DB/DC, JCL, TSO/ISPF.</w:t>
      </w:r>
    </w:p>
    <w:p w14:paraId="309B2E1B" w14:textId="77777777" w:rsidR="00E227B5" w:rsidRPr="00E227B5" w:rsidRDefault="00E227B5" w:rsidP="00E227B5">
      <w:pPr>
        <w:pBdr>
          <w:top w:val="nil"/>
          <w:left w:val="nil"/>
          <w:bottom w:val="nil"/>
          <w:right w:val="nil"/>
          <w:between w:val="nil"/>
          <w:bar w:val="nil"/>
        </w:pBdr>
        <w:rPr>
          <w:rFonts w:eastAsia="Times New Roman"/>
          <w:color w:val="000000"/>
          <w:sz w:val="28"/>
          <w:szCs w:val="28"/>
          <w:u w:color="000000"/>
          <w:bdr w:val="nil"/>
          <w:shd w:val="clear" w:color="auto" w:fill="FFFFFF"/>
          <w14:textOutline w14:w="12700" w14:cap="flat" w14:cmpd="sng" w14:algn="ctr">
            <w14:noFill/>
            <w14:prstDash w14:val="solid"/>
            <w14:miter w14:lim="400000"/>
          </w14:textOutline>
        </w:rPr>
      </w:pPr>
    </w:p>
    <w:p w14:paraId="4C4483BF" w14:textId="77777777" w:rsidR="00E227B5" w:rsidRPr="00E227B5" w:rsidRDefault="00E227B5" w:rsidP="00E227B5">
      <w:pPr>
        <w:pBdr>
          <w:top w:val="nil"/>
          <w:left w:val="nil"/>
          <w:bottom w:val="nil"/>
          <w:right w:val="nil"/>
          <w:between w:val="nil"/>
          <w:bar w:val="nil"/>
        </w:pBdr>
        <w:rPr>
          <w:rFonts w:eastAsia="Times New Roman"/>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 xml:space="preserve">US Shoe Corporation </w:t>
      </w: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- 6/1995 - 6/1996. US Shoe Corporation had recently acquired a new company, Marx &amp; Newman. The project was to convert/adapt Marx &amp; Newman’s existing system to US Shoe’s inventory control system using COBOL, CICS, DB2, VSAM, JCL, TSO/ISPF.</w:t>
      </w:r>
    </w:p>
    <w:p w14:paraId="7B7F0A3A" w14:textId="77777777" w:rsidR="00E227B5" w:rsidRPr="00E227B5" w:rsidRDefault="00E227B5" w:rsidP="00E227B5">
      <w:pPr>
        <w:pBdr>
          <w:top w:val="nil"/>
          <w:left w:val="nil"/>
          <w:bottom w:val="nil"/>
          <w:right w:val="nil"/>
          <w:between w:val="nil"/>
          <w:bar w:val="nil"/>
        </w:pBdr>
        <w:rPr>
          <w:rFonts w:eastAsia="Times New Roman"/>
          <w:color w:val="000000"/>
          <w:sz w:val="28"/>
          <w:szCs w:val="28"/>
          <w:u w:color="000000"/>
          <w:bdr w:val="nil"/>
          <w:shd w:val="clear" w:color="auto" w:fill="FFFFFF"/>
          <w14:textOutline w14:w="12700" w14:cap="flat" w14:cmpd="sng" w14:algn="ctr">
            <w14:noFill/>
            <w14:prstDash w14:val="solid"/>
            <w14:miter w14:lim="400000"/>
          </w14:textOutline>
        </w:rPr>
      </w:pPr>
    </w:p>
    <w:p w14:paraId="53B85D16" w14:textId="77777777" w:rsidR="00E227B5" w:rsidRPr="00E227B5" w:rsidRDefault="00E227B5" w:rsidP="00E227B5">
      <w:pPr>
        <w:pBdr>
          <w:top w:val="nil"/>
          <w:left w:val="nil"/>
          <w:bottom w:val="nil"/>
          <w:right w:val="nil"/>
          <w:between w:val="nil"/>
          <w:bar w:val="nil"/>
        </w:pBdr>
        <w:rPr>
          <w:rFonts w:eastAsia="Times New Roman"/>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 xml:space="preserve">Cincinnati Bell Information Systems </w:t>
      </w: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- 5/1993 - 5/1995. Worked on cell phone billing system in developing/modifying programs using COBOL, CICS, DB2, IMS-DB/DC, JCL, TSO/ISPF. </w:t>
      </w:r>
    </w:p>
    <w:p w14:paraId="62D8054F" w14:textId="77777777" w:rsidR="00E227B5" w:rsidRPr="00E227B5" w:rsidRDefault="00E227B5" w:rsidP="00E227B5">
      <w:pPr>
        <w:pBdr>
          <w:top w:val="nil"/>
          <w:left w:val="nil"/>
          <w:bottom w:val="nil"/>
          <w:right w:val="nil"/>
          <w:between w:val="nil"/>
          <w:bar w:val="nil"/>
        </w:pBdr>
        <w:rPr>
          <w:rFonts w:eastAsia="Times New Roman"/>
          <w:color w:val="000000"/>
          <w:sz w:val="28"/>
          <w:szCs w:val="28"/>
          <w:u w:color="000000"/>
          <w:bdr w:val="nil"/>
          <w:shd w:val="clear" w:color="auto" w:fill="FFFFFF"/>
          <w14:textOutline w14:w="12700" w14:cap="flat" w14:cmpd="sng" w14:algn="ctr">
            <w14:noFill/>
            <w14:prstDash w14:val="solid"/>
            <w14:miter w14:lim="400000"/>
          </w14:textOutline>
        </w:rPr>
      </w:pPr>
    </w:p>
    <w:p w14:paraId="14508C42" w14:textId="77777777" w:rsidR="00E227B5" w:rsidRPr="00E227B5" w:rsidRDefault="00E227B5" w:rsidP="00E227B5">
      <w:pPr>
        <w:pBdr>
          <w:top w:val="nil"/>
          <w:left w:val="nil"/>
          <w:bottom w:val="nil"/>
          <w:right w:val="nil"/>
          <w:between w:val="nil"/>
          <w:bar w:val="nil"/>
        </w:pBdr>
        <w:rPr>
          <w:rFonts w:cs="Arial Unicode M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I</w:t>
      </w:r>
      <w:r w:rsidRPr="00E227B5">
        <w:rPr>
          <w:rFonts w:cs="Arial Unicode MS"/>
          <w:b/>
          <w:bCs/>
          <w:color w:val="000000"/>
          <w:sz w:val="28"/>
          <w:szCs w:val="28"/>
          <w:u w:color="000000"/>
          <w:bdr w:val="nil"/>
          <w:shd w:val="clear" w:color="auto" w:fill="FFFFFF"/>
          <w14:textOutline w14:w="12700" w14:cap="flat" w14:cmpd="sng" w14:algn="ctr">
            <w14:noFill/>
            <w14:prstDash w14:val="solid"/>
            <w14:miter w14:lim="400000"/>
          </w14:textOutline>
        </w:rPr>
        <w:t>BM Lexington, KY</w:t>
      </w: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 - 8/1990 - 5/1993. Worked in developing CICS programs to use AT&amp;T’s Ident-A-Call feature to display a customer’s inventory and services for customer service representative to identify the customer and its inventory of hardware and services and dispatching a field technician via radio telecommunication to customer site; using PL/AS (Programming Language for Advanced Systems), COBOL, CICS, DB2, JCL, VM, TSO/ISPF. </w:t>
      </w:r>
    </w:p>
    <w:p w14:paraId="71216A4F" w14:textId="77777777" w:rsidR="00E227B5" w:rsidRPr="00E227B5" w:rsidRDefault="00E227B5" w:rsidP="00E227B5">
      <w:pPr>
        <w:pBdr>
          <w:top w:val="nil"/>
          <w:left w:val="nil"/>
          <w:bottom w:val="nil"/>
          <w:right w:val="nil"/>
          <w:between w:val="nil"/>
          <w:bar w:val="nil"/>
        </w:pBdr>
        <w:rPr>
          <w:rFonts w:cs="Arial Unicode MS"/>
          <w:color w:val="000000"/>
          <w:sz w:val="28"/>
          <w:szCs w:val="28"/>
          <w:u w:color="000000"/>
          <w:bdr w:val="nil"/>
          <w:shd w:val="clear" w:color="auto" w:fill="FFFFFF"/>
          <w14:textOutline w14:w="12700" w14:cap="flat" w14:cmpd="sng" w14:algn="ctr">
            <w14:noFill/>
            <w14:prstDash w14:val="solid"/>
            <w14:miter w14:lim="400000"/>
          </w14:textOutline>
        </w:rPr>
      </w:pPr>
      <w:r w:rsidRPr="00E227B5">
        <w:rPr>
          <w:rFonts w:cs="Arial Unicode MS"/>
          <w:color w:val="000000"/>
          <w:sz w:val="28"/>
          <w:szCs w:val="28"/>
          <w:u w:color="000000"/>
          <w:bdr w:val="nil"/>
          <w:shd w:val="clear" w:color="auto" w:fill="FFFFFF"/>
          <w14:textOutline w14:w="12700" w14:cap="flat" w14:cmpd="sng" w14:algn="ctr">
            <w14:noFill/>
            <w14:prstDash w14:val="solid"/>
            <w14:miter w14:lim="400000"/>
          </w14:textOutline>
        </w:rPr>
        <w:t xml:space="preserve"> </w:t>
      </w:r>
    </w:p>
    <w:p w14:paraId="77954205" w14:textId="29F84A98" w:rsidR="00B62911" w:rsidRDefault="00E227B5" w:rsidP="00E227B5">
      <w:pPr>
        <w:pStyle w:val="Default"/>
        <w:spacing w:before="0" w:line="240" w:lineRule="auto"/>
      </w:pPr>
      <w:r w:rsidRPr="00E227B5">
        <w:rPr>
          <w:rFonts w:ascii="Times New Roman" w:hAnsi="Times New Roman" w:cs="Times New Roman"/>
          <w:color w:val="auto"/>
          <w:sz w:val="28"/>
          <w:szCs w:val="28"/>
          <w:bdr w:val="nil"/>
          <w:shd w:val="clear" w:color="auto" w:fill="FFFFFF"/>
          <w:lang w:eastAsia="en-US" w:bidi="ar-SA"/>
          <w14:textOutline w14:w="0" w14:cap="rnd" w14:cmpd="sng" w14:algn="ctr">
            <w14:noFill/>
            <w14:prstDash w14:val="solid"/>
            <w14:bevel/>
          </w14:textOutline>
        </w:rPr>
        <w:t>Phone: 803.708.6254 - Cell: 3</w:t>
      </w:r>
      <w:r w:rsidRPr="00E227B5">
        <w:rPr>
          <w:rFonts w:ascii="Times New Roman" w:hAnsi="Times New Roman" w:cs="Times New Roman"/>
          <w:color w:val="auto"/>
          <w:sz w:val="30"/>
          <w:szCs w:val="30"/>
          <w:bdr w:val="nil"/>
          <w:shd w:val="clear" w:color="auto" w:fill="FFFFFF"/>
          <w:lang w:eastAsia="en-US" w:bidi="ar-SA"/>
          <w14:textOutline w14:w="0" w14:cap="rnd" w14:cmpd="sng" w14:algn="ctr">
            <w14:noFill/>
            <w14:prstDash w14:val="solid"/>
            <w14:bevel/>
          </w14:textOutline>
        </w:rPr>
        <w:t>04.549.8423 - em</w:t>
      </w:r>
      <w:r w:rsidR="00000000">
        <w:rPr>
          <w:rFonts w:ascii="Times New Roman" w:hAnsi="Times New Roman"/>
          <w:sz w:val="30"/>
          <w:szCs w:val="30"/>
          <w:shd w:val="clear" w:color="auto" w:fill="FFFFFF"/>
        </w:rPr>
        <w:t xml:space="preserve">ail: </w:t>
      </w:r>
      <w:hyperlink r:id="rId7">
        <w:r w:rsidR="00000000">
          <w:rPr>
            <w:rStyle w:val="Hyperlink0"/>
          </w:rPr>
          <w:t>alidabiri4@gmail.com</w:t>
        </w:r>
      </w:hyperlink>
      <w:r w:rsidR="00000000">
        <w:rPr>
          <w:rStyle w:val="None"/>
          <w:rFonts w:ascii="Times New Roman" w:hAnsi="Times New Roman"/>
          <w:sz w:val="30"/>
          <w:szCs w:val="30"/>
          <w:shd w:val="clear" w:color="auto" w:fill="FFFFFF"/>
        </w:rPr>
        <w:t xml:space="preserve"> </w:t>
      </w:r>
    </w:p>
    <w:sectPr w:rsidR="00B62911">
      <w:headerReference w:type="default" r:id="rId8"/>
      <w:footerReference w:type="default" r:id="rId9"/>
      <w:pgSz w:w="12240" w:h="15840"/>
      <w:pgMar w:top="1440" w:right="1440" w:bottom="1440" w:left="1440" w:header="720" w:footer="86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CCF6" w14:textId="77777777" w:rsidR="0049164B" w:rsidRDefault="0049164B">
      <w:r>
        <w:separator/>
      </w:r>
    </w:p>
  </w:endnote>
  <w:endnote w:type="continuationSeparator" w:id="0">
    <w:p w14:paraId="1C102AA6" w14:textId="77777777" w:rsidR="0049164B" w:rsidRDefault="0049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ADCF" w14:textId="77777777" w:rsidR="00B62911" w:rsidRDefault="00B6291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FC1A" w14:textId="77777777" w:rsidR="0049164B" w:rsidRDefault="0049164B">
      <w:r>
        <w:separator/>
      </w:r>
    </w:p>
  </w:footnote>
  <w:footnote w:type="continuationSeparator" w:id="0">
    <w:p w14:paraId="14EB6B23" w14:textId="77777777" w:rsidR="0049164B" w:rsidRDefault="00491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05D5" w14:textId="77777777" w:rsidR="00B62911" w:rsidRDefault="00B6291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0D19"/>
    <w:multiLevelType w:val="hybridMultilevel"/>
    <w:tmpl w:val="2DB84540"/>
    <w:lvl w:ilvl="0" w:tplc="EC96DFE6">
      <w:numFmt w:val="bullet"/>
      <w:lvlText w:val=""/>
      <w:lvlJc w:val="left"/>
      <w:pPr>
        <w:ind w:left="1080" w:hanging="360"/>
      </w:pPr>
      <w:rPr>
        <w:rFonts w:ascii="Symbol" w:eastAsia="Arial Unicode MS" w:hAnsi="Symbol" w:cs="Arial Unicode M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219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11"/>
    <w:rsid w:val="0049164B"/>
    <w:rsid w:val="00B62911"/>
    <w:rsid w:val="00E227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B25B"/>
  <w15:docId w15:val="{5D7F1AE4-50F5-4B18-AED1-964CA00F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color="FFFFFF"/>
    </w:rPr>
  </w:style>
  <w:style w:type="character" w:customStyle="1" w:styleId="None">
    <w:name w:val="None"/>
    <w:qFormat/>
  </w:style>
  <w:style w:type="character" w:customStyle="1" w:styleId="Hyperlink0">
    <w:name w:val="Hyperlink.0"/>
    <w:basedOn w:val="None"/>
    <w:qFormat/>
    <w:rPr>
      <w:outline w:val="0"/>
      <w:color w:val="0000FF"/>
      <w:u w:val="single" w:color="0000FF"/>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customStyle="1" w:styleId="Default">
    <w:name w:val="Default"/>
    <w:qFormat/>
    <w:pPr>
      <w:suppressAutoHyphens w:val="0"/>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idabiri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ali dabiri</cp:lastModifiedBy>
  <cp:revision>4</cp:revision>
  <dcterms:created xsi:type="dcterms:W3CDTF">2024-03-29T14:45:00Z</dcterms:created>
  <dcterms:modified xsi:type="dcterms:W3CDTF">2024-03-29T14:46:00Z</dcterms:modified>
  <dc:language>en-US</dc:language>
</cp:coreProperties>
</file>